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55668" w:rsidRPr="00B55668" w:rsidRDefault="00B55668" w:rsidP="00B55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B55668" w:rsidRPr="00B55668" w:rsidTr="00B55668">
        <w:trPr>
          <w:trHeight w:val="346"/>
        </w:trPr>
        <w:tc>
          <w:tcPr>
            <w:tcW w:w="3350" w:type="dxa"/>
          </w:tcPr>
          <w:p w:rsidR="00B55668" w:rsidRPr="00B55668" w:rsidRDefault="00AC747A" w:rsidP="00AC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55668" w:rsidRPr="00B5566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B55668" w:rsidRPr="00B5566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50" w:type="dxa"/>
          </w:tcPr>
          <w:p w:rsidR="00B55668" w:rsidRPr="00B55668" w:rsidRDefault="00B55668" w:rsidP="00B55668">
            <w:pPr>
              <w:jc w:val="center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>г.Мичуринск</w:t>
            </w:r>
          </w:p>
        </w:tc>
        <w:tc>
          <w:tcPr>
            <w:tcW w:w="3350" w:type="dxa"/>
          </w:tcPr>
          <w:p w:rsidR="00B55668" w:rsidRPr="00B55668" w:rsidRDefault="00B55668" w:rsidP="00AC747A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 w:rsidR="00AC747A">
              <w:rPr>
                <w:sz w:val="28"/>
                <w:szCs w:val="28"/>
              </w:rPr>
              <w:t>65</w:t>
            </w:r>
            <w:r w:rsidRPr="00B55668">
              <w:rPr>
                <w:sz w:val="28"/>
                <w:szCs w:val="28"/>
              </w:rPr>
              <w:t>-од/</w:t>
            </w:r>
            <w:r w:rsidR="00AC747A">
              <w:rPr>
                <w:sz w:val="28"/>
                <w:szCs w:val="28"/>
              </w:rPr>
              <w:t>3</w:t>
            </w:r>
          </w:p>
        </w:tc>
      </w:tr>
    </w:tbl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668" w:rsidRDefault="00AC747A" w:rsidP="00D5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муниципального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одаренными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2019-2020 учебный год</w:t>
      </w:r>
    </w:p>
    <w:p w:rsidR="002F307E" w:rsidRPr="002F307E" w:rsidRDefault="002F307E" w:rsidP="002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7E" w:rsidRPr="00D51116" w:rsidRDefault="002F307E" w:rsidP="002F307E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="00AC74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7E">
        <w:rPr>
          <w:rFonts w:ascii="Times New Roman" w:hAnsi="Times New Roman" w:cs="Times New Roman"/>
          <w:sz w:val="28"/>
          <w:szCs w:val="28"/>
        </w:rPr>
        <w:t>целях обеспечения функционирования муниципального Центра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D51116">
        <w:rPr>
          <w:rFonts w:ascii="Times New Roman" w:hAnsi="Times New Roman" w:cs="Times New Roman"/>
          <w:sz w:val="28"/>
          <w:szCs w:val="28"/>
        </w:rPr>
        <w:t>:</w:t>
      </w:r>
    </w:p>
    <w:p w:rsidR="002F307E" w:rsidRPr="00D51116" w:rsidRDefault="00D51116" w:rsidP="00D51116">
      <w:pPr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11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307E" w:rsidRPr="00D51116">
        <w:rPr>
          <w:rFonts w:ascii="Times New Roman" w:hAnsi="Times New Roman" w:cs="Times New Roman"/>
          <w:sz w:val="28"/>
          <w:szCs w:val="28"/>
        </w:rPr>
        <w:t>план работы</w:t>
      </w:r>
      <w:r w:rsidR="00F7740E" w:rsidRPr="00D51116">
        <w:rPr>
          <w:rFonts w:ascii="Times New Roman" w:hAnsi="Times New Roman" w:cs="Times New Roman"/>
          <w:sz w:val="28"/>
          <w:szCs w:val="28"/>
        </w:rPr>
        <w:t xml:space="preserve"> (организационно-методическ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7740E" w:rsidRPr="00D5111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40E" w:rsidRPr="00D51116">
        <w:rPr>
          <w:rFonts w:ascii="Times New Roman" w:hAnsi="Times New Roman" w:cs="Times New Roman"/>
          <w:sz w:val="28"/>
          <w:szCs w:val="28"/>
        </w:rPr>
        <w:t>)</w:t>
      </w:r>
      <w:r w:rsidR="002F307E" w:rsidRPr="00D51116">
        <w:rPr>
          <w:rFonts w:ascii="Times New Roman" w:hAnsi="Times New Roman" w:cs="Times New Roman"/>
          <w:sz w:val="28"/>
          <w:szCs w:val="28"/>
        </w:rPr>
        <w:t xml:space="preserve"> </w:t>
      </w:r>
      <w:r w:rsidR="00AC747A" w:rsidRPr="00D511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07E" w:rsidRPr="00D51116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C747A" w:rsidRPr="00D51116"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</w:t>
      </w:r>
      <w:r w:rsidR="002F307E" w:rsidRPr="00D51116">
        <w:rPr>
          <w:rFonts w:ascii="Times New Roman" w:hAnsi="Times New Roman" w:cs="Times New Roman"/>
          <w:sz w:val="28"/>
          <w:szCs w:val="28"/>
        </w:rPr>
        <w:t>на 201</w:t>
      </w:r>
      <w:r w:rsidR="00AC747A" w:rsidRPr="00D51116">
        <w:rPr>
          <w:rFonts w:ascii="Times New Roman" w:hAnsi="Times New Roman" w:cs="Times New Roman"/>
          <w:sz w:val="28"/>
          <w:szCs w:val="28"/>
        </w:rPr>
        <w:t>9</w:t>
      </w:r>
      <w:r w:rsidR="002F307E" w:rsidRPr="00D51116">
        <w:rPr>
          <w:rFonts w:ascii="Times New Roman" w:hAnsi="Times New Roman" w:cs="Times New Roman"/>
          <w:sz w:val="28"/>
          <w:szCs w:val="28"/>
        </w:rPr>
        <w:t>-20</w:t>
      </w:r>
      <w:r w:rsidR="00AC747A" w:rsidRPr="00D51116">
        <w:rPr>
          <w:rFonts w:ascii="Times New Roman" w:hAnsi="Times New Roman" w:cs="Times New Roman"/>
          <w:sz w:val="28"/>
          <w:szCs w:val="28"/>
        </w:rPr>
        <w:t>20</w:t>
      </w:r>
      <w:r w:rsidR="002F307E" w:rsidRPr="00D51116">
        <w:rPr>
          <w:rFonts w:ascii="Times New Roman" w:hAnsi="Times New Roman" w:cs="Times New Roman"/>
          <w:sz w:val="28"/>
          <w:szCs w:val="28"/>
        </w:rPr>
        <w:t xml:space="preserve"> уч.год.</w:t>
      </w:r>
    </w:p>
    <w:p w:rsidR="002F307E" w:rsidRPr="00D51116" w:rsidRDefault="002F307E" w:rsidP="00D5111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116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9E579B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307E">
        <w:rPr>
          <w:rFonts w:ascii="Times New Roman" w:hAnsi="Times New Roman" w:cs="Times New Roman"/>
          <w:sz w:val="28"/>
          <w:szCs w:val="28"/>
        </w:rPr>
        <w:t xml:space="preserve">иректор МБУ УМиИЦ                                  </w:t>
      </w:r>
      <w:r w:rsidR="00AF05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Дедешко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68" w:rsidRPr="002F307E" w:rsidRDefault="002F307E" w:rsidP="00AF05DF">
      <w:pPr>
        <w:ind w:left="360"/>
        <w:rPr>
          <w:rFonts w:ascii="Times New Roman" w:hAnsi="Times New Roman" w:cs="Times New Roman"/>
        </w:rPr>
        <w:sectPr w:rsidR="00B55668" w:rsidRPr="002F307E" w:rsidSect="00B556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07E">
        <w:rPr>
          <w:rFonts w:ascii="Times New Roman" w:hAnsi="Times New Roman" w:cs="Times New Roman"/>
        </w:rPr>
        <w:t xml:space="preserve">Анисова А.Н., 5-14-61 </w:t>
      </w:r>
    </w:p>
    <w:p w:rsidR="00F61F15" w:rsidRPr="00D46021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0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51116">
        <w:rPr>
          <w:rFonts w:ascii="Times New Roman" w:hAnsi="Times New Roman" w:cs="Times New Roman"/>
          <w:sz w:val="28"/>
          <w:szCs w:val="28"/>
        </w:rPr>
        <w:t xml:space="preserve">   </w:t>
      </w:r>
      <w:r w:rsidR="00AF05DF">
        <w:rPr>
          <w:rFonts w:ascii="Times New Roman" w:hAnsi="Times New Roman" w:cs="Times New Roman"/>
          <w:sz w:val="28"/>
          <w:szCs w:val="28"/>
        </w:rPr>
        <w:t xml:space="preserve"> </w:t>
      </w:r>
      <w:r w:rsidRPr="00D46021">
        <w:rPr>
          <w:rFonts w:ascii="Times New Roman" w:hAnsi="Times New Roman" w:cs="Times New Roman"/>
          <w:sz w:val="28"/>
          <w:szCs w:val="28"/>
        </w:rPr>
        <w:t>Приложение</w:t>
      </w:r>
    </w:p>
    <w:p w:rsidR="00F61F15" w:rsidRPr="00D46021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F61F15" w:rsidRDefault="00AF05DF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4316">
        <w:rPr>
          <w:rFonts w:ascii="Times New Roman" w:hAnsi="Times New Roman" w:cs="Times New Roman"/>
          <w:sz w:val="28"/>
          <w:szCs w:val="28"/>
        </w:rPr>
        <w:t>УТВЕРЖДЕН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приказом МБУ УМиИЦ 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9E579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5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57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579B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-од/</w:t>
      </w:r>
      <w:r w:rsidR="009E579B">
        <w:rPr>
          <w:rFonts w:ascii="Times New Roman" w:hAnsi="Times New Roman" w:cs="Times New Roman"/>
          <w:sz w:val="28"/>
          <w:szCs w:val="28"/>
        </w:rPr>
        <w:t>3</w:t>
      </w:r>
    </w:p>
    <w:p w:rsidR="00D46021" w:rsidRPr="00B90C65" w:rsidRDefault="00D46021" w:rsidP="00D460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4316" w:rsidRPr="00B90C65" w:rsidRDefault="00DB4316" w:rsidP="00DB4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Центра по работе с одаренными детьми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</w:t>
      </w:r>
      <w:r w:rsidR="009E579B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9E579B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уч.год</w:t>
      </w:r>
    </w:p>
    <w:p w:rsidR="00A53929" w:rsidRPr="004F4AAE" w:rsidRDefault="00A53929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8364"/>
        <w:gridCol w:w="2693"/>
        <w:gridCol w:w="2126"/>
        <w:gridCol w:w="2126"/>
      </w:tblGrid>
      <w:tr w:rsidR="00A53929" w:rsidRPr="00A53929" w:rsidTr="00DA0FB3">
        <w:tc>
          <w:tcPr>
            <w:tcW w:w="562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364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разработке нормативно-правовых документов и информационно-аналитических материалов</w:t>
            </w:r>
          </w:p>
        </w:tc>
      </w:tr>
      <w:tr w:rsidR="00DA0FB3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Планирование организационно-методической деятельности по организации работы с одаренными детьми</w:t>
            </w:r>
          </w:p>
        </w:tc>
        <w:tc>
          <w:tcPr>
            <w:tcW w:w="2693" w:type="dxa"/>
          </w:tcPr>
          <w:p w:rsidR="004F4AAE" w:rsidRDefault="004F4AAE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на год</w:t>
            </w:r>
            <w:r w:rsidR="00292BE0">
              <w:rPr>
                <w:rFonts w:ascii="Times New Roman" w:hAnsi="Times New Roman" w:cs="Times New Roman"/>
                <w:sz w:val="20"/>
                <w:szCs w:val="20"/>
              </w:rPr>
              <w:t>, приказ МБУ УМиИЦ</w:t>
            </w:r>
          </w:p>
        </w:tc>
      </w:tr>
      <w:tr w:rsidR="00DA0FB3" w:rsidRPr="00A53929" w:rsidTr="007506B9">
        <w:trPr>
          <w:trHeight w:val="186"/>
        </w:trPr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4F4AAE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0C2">
              <w:rPr>
                <w:rFonts w:ascii="Times New Roman" w:hAnsi="Times New Roman" w:cs="Times New Roman"/>
                <w:sz w:val="20"/>
                <w:szCs w:val="20"/>
              </w:rPr>
              <w:t>Разработка типовых шаблонов оформления документации на уровне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34F0E" w:rsidRPr="00034F0E" w:rsidRDefault="00034F0E" w:rsidP="007506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F0E">
              <w:rPr>
                <w:rFonts w:ascii="Times New Roman" w:hAnsi="Times New Roman" w:cs="Times New Roman"/>
                <w:i/>
                <w:sz w:val="20"/>
                <w:szCs w:val="20"/>
              </w:rPr>
              <w:t>- шаблон содержания разделов вкладок «Работа с одаренными детьми» на сайтах ОО;</w:t>
            </w:r>
          </w:p>
          <w:p w:rsidR="004F4AAE" w:rsidRPr="007506B9" w:rsidRDefault="004F4AAE" w:rsidP="007506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6B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06B9" w:rsidRPr="007506B9">
              <w:rPr>
                <w:rStyle w:val="2"/>
                <w:rFonts w:eastAsiaTheme="minorHAnsi"/>
                <w:i/>
                <w:sz w:val="20"/>
                <w:szCs w:val="20"/>
              </w:rPr>
              <w:t>модел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ь</w:t>
            </w:r>
            <w:r w:rsidR="007506B9" w:rsidRPr="007506B9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портфолио достижений обучающегося</w:t>
            </w:r>
          </w:p>
        </w:tc>
        <w:tc>
          <w:tcPr>
            <w:tcW w:w="2693" w:type="dxa"/>
          </w:tcPr>
          <w:p w:rsidR="00034F0E" w:rsidRDefault="00034F0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F0E" w:rsidRDefault="00034F0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2020</w:t>
            </w:r>
          </w:p>
          <w:p w:rsidR="004F4AAE" w:rsidRPr="003860C2" w:rsidRDefault="007506B9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0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F4AAE" w:rsidRPr="003860C2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3860C2" w:rsidRDefault="004F4AAE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4F4AAE" w:rsidRPr="00A53929" w:rsidTr="00DA0FB3">
        <w:trPr>
          <w:trHeight w:val="225"/>
        </w:trPr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4F4AAE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приказов об организации и итогах проведения мероприятий по работе с одаренными детьми</w:t>
            </w:r>
            <w:r w:rsidR="00EE38C7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регламентирующих данную сферу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05C0" w:rsidRDefault="004F4AAE" w:rsidP="005B3314">
            <w:pPr>
              <w:jc w:val="both"/>
              <w:rPr>
                <w:rStyle w:val="2"/>
                <w:rFonts w:eastAsiaTheme="minorHAnsi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 xml:space="preserve">об 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>утверждени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и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плана РсОД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на 201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9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>-20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20 уч.год</w:t>
            </w:r>
            <w:r w:rsidR="00C305C0">
              <w:rPr>
                <w:rStyle w:val="2"/>
                <w:rFonts w:eastAsiaTheme="minorHAnsi"/>
                <w:b/>
                <w:sz w:val="20"/>
                <w:szCs w:val="20"/>
              </w:rPr>
              <w:t>;</w:t>
            </w:r>
          </w:p>
          <w:p w:rsidR="00B34FD8" w:rsidRPr="00B34FD8" w:rsidRDefault="00C305C0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b/>
                <w:sz w:val="20"/>
                <w:szCs w:val="20"/>
              </w:rPr>
              <w:t xml:space="preserve">- </w:t>
            </w:r>
            <w:r w:rsidR="00B34FD8" w:rsidRPr="00B34FD8">
              <w:rPr>
                <w:rStyle w:val="2"/>
                <w:rFonts w:eastAsiaTheme="minorHAnsi"/>
                <w:i/>
                <w:sz w:val="20"/>
                <w:szCs w:val="20"/>
              </w:rPr>
              <w:t>ШЭ, МЭ, РЭ ВсОШ</w:t>
            </w:r>
            <w:r w:rsidR="004713C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(пакет приказов)</w:t>
            </w:r>
            <w:r w:rsidR="00B34FD8" w:rsidRPr="00B34FD8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CB05BC" w:rsidRDefault="00CB05BC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МЭ областной открытой НПК обучающихся «Путь в науку»;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открытой научно-практической конференции 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 («Через тернии к звездам»)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ШЭ, МЭ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, участия в РЭ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всероссийской и региональной олимпиад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по избирательному праву и избирательному процессу среди учащихся общеобразовательных организаций;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МЭ областной гуманитарной олимпиады школьников «Умницы и умники»;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МЭ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, участия в РЭ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Всероссийского конкурса научно-технологических проектов «Большие вызовы»; </w:t>
            </w:r>
          </w:p>
          <w:p w:rsidR="00971963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МЭ открытого форума исследователей «Грани творчества»; </w:t>
            </w:r>
          </w:p>
          <w:p w:rsidR="004F4AAE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МЭ областного конкурса учебно-исследовательских работ учащихся «Детские иссл</w:t>
            </w:r>
            <w:r w:rsidR="00971963">
              <w:rPr>
                <w:rStyle w:val="2"/>
                <w:rFonts w:eastAsiaTheme="minorHAnsi"/>
                <w:i/>
                <w:sz w:val="20"/>
                <w:szCs w:val="20"/>
              </w:rPr>
              <w:t>едования – великим открытиям»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2E19B0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«Дня российской науки»</w:t>
            </w:r>
            <w:r w:rsidR="008D48BD">
              <w:rPr>
                <w:rStyle w:val="2"/>
                <w:rFonts w:eastAsiaTheme="minorHAnsi"/>
                <w:i/>
                <w:sz w:val="20"/>
                <w:szCs w:val="20"/>
              </w:rPr>
              <w:t xml:space="preserve"> (муниципальный конкурс «Научный вектор»)</w:t>
            </w:r>
            <w:r w:rsidR="0053557F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CB05BC" w:rsidRDefault="00CB05BC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МЭ областного конкурса исследовательских и творческих работ дошкольников и младших школьников «Юный исследователь»;</w:t>
            </w:r>
          </w:p>
          <w:p w:rsidR="006D5377" w:rsidRPr="006D5377" w:rsidRDefault="006D5377" w:rsidP="005B3314">
            <w:pPr>
              <w:jc w:val="both"/>
              <w:rPr>
                <w:rStyle w:val="2"/>
                <w:rFonts w:eastAsiaTheme="minorHAnsi"/>
                <w:i/>
                <w:color w:val="auto"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муниципального конкурса </w:t>
            </w:r>
            <w:r w:rsidRPr="006D5377">
              <w:rPr>
                <w:rStyle w:val="2"/>
                <w:rFonts w:eastAsiaTheme="minorHAnsi"/>
                <w:i/>
                <w:color w:val="auto"/>
                <w:sz w:val="20"/>
                <w:szCs w:val="20"/>
              </w:rPr>
              <w:t xml:space="preserve">портфолио </w:t>
            </w:r>
            <w:r w:rsidRPr="006D53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r w:rsidRPr="006D53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Super</w:t>
            </w:r>
            <w:r w:rsidRPr="006D537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Детки»;</w:t>
            </w:r>
          </w:p>
          <w:p w:rsidR="007506B9" w:rsidRDefault="00B34FD8" w:rsidP="007506B9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- итогам проведения</w:t>
            </w:r>
            <w:r w:rsidR="00AF05D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семинара на базе МБОУ СОШ №1</w:t>
            </w:r>
            <w:r w:rsidR="007506B9">
              <w:rPr>
                <w:rStyle w:val="2"/>
                <w:rFonts w:eastAsiaTheme="minorHAnsi"/>
                <w:i/>
                <w:sz w:val="20"/>
                <w:szCs w:val="20"/>
              </w:rPr>
              <w:t>8 имени Э.Д.Потапова</w:t>
            </w:r>
            <w:r w:rsidR="00C305C0"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  <w:r w:rsidR="007506B9" w:rsidRPr="00B34FD8"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</w:p>
          <w:p w:rsidR="007506B9" w:rsidRDefault="007506B9" w:rsidP="007506B9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B34FD8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итогам проведения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семинара на базе МБДОУ «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ЦРР-д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 xml:space="preserve">етский сад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«Лучик</w:t>
            </w:r>
            <w:r w:rsidRPr="00D034A7">
              <w:rPr>
                <w:rStyle w:val="2"/>
                <w:rFonts w:eastAsiaTheme="minorHAnsi"/>
                <w:i/>
                <w:sz w:val="20"/>
                <w:szCs w:val="20"/>
              </w:rPr>
              <w:t>»;</w:t>
            </w:r>
          </w:p>
          <w:p w:rsidR="00CB05BC" w:rsidRDefault="007506B9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итогам проведения семинара на базе МБОУ ДО «Центр детского творчества»;</w:t>
            </w:r>
          </w:p>
          <w:p w:rsidR="00C305C0" w:rsidRPr="00C305C0" w:rsidRDefault="00C305C0" w:rsidP="005B331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C305C0">
              <w:rPr>
                <w:rStyle w:val="2"/>
                <w:rFonts w:eastAsiaTheme="minorHAnsi"/>
                <w:i/>
                <w:sz w:val="20"/>
                <w:szCs w:val="20"/>
              </w:rPr>
              <w:lastRenderedPageBreak/>
              <w:t>- о внесении обучающихся в банк «Одаренные дети муниципалитета»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CF" w:rsidRDefault="004713CF" w:rsidP="005B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0" w:rsidRDefault="00C305C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8D48BD">
              <w:rPr>
                <w:rFonts w:ascii="Times New Roman" w:hAnsi="Times New Roman" w:cs="Times New Roman"/>
                <w:sz w:val="20"/>
                <w:szCs w:val="20"/>
              </w:rPr>
              <w:t>-сентябрь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713CF" w:rsidRDefault="008D48BD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2019-февраль 2020</w:t>
            </w:r>
          </w:p>
          <w:p w:rsidR="00CB05BC" w:rsidRDefault="00CB05BC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BD">
              <w:rPr>
                <w:rFonts w:ascii="Times New Roman" w:hAnsi="Times New Roman" w:cs="Times New Roman"/>
                <w:sz w:val="20"/>
                <w:szCs w:val="20"/>
              </w:rPr>
              <w:t>Март-апрель 20</w:t>
            </w:r>
            <w:r w:rsidR="007506B9" w:rsidRPr="008D4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CB05BC" w:rsidP="00CB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2019, февраль-март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CB05BC" w:rsidP="00CB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CB05BC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2019-февраль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B05BC" w:rsidRDefault="00CB05BC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CB05BC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B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F4AAE" w:rsidRPr="00CB0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6B9" w:rsidRPr="00CB0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CB05BC" w:rsidP="00971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B05BC" w:rsidRDefault="00CB05BC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6B9" w:rsidRDefault="007506B9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B05BC" w:rsidRDefault="00C50BFF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C50BFF" w:rsidRDefault="00C50BFF" w:rsidP="00D51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77" w:rsidRDefault="006D5377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  <w:p w:rsidR="00B34FD8" w:rsidRDefault="008D48BD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7506B9" w:rsidRDefault="006D5377" w:rsidP="00CB0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7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7506B9" w:rsidRPr="006D537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B05BC" w:rsidRPr="006D53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B05BC" w:rsidRDefault="006D5377" w:rsidP="00C50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8D48BD" w:rsidRPr="006D537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B05BC" w:rsidRPr="006D53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51116" w:rsidRDefault="00D51116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0" w:rsidRPr="003860C2" w:rsidRDefault="00C305C0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-июль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приказов</w:t>
            </w:r>
            <w:r w:rsidR="007F1B0B">
              <w:rPr>
                <w:rFonts w:ascii="Times New Roman" w:hAnsi="Times New Roman" w:cs="Times New Roman"/>
                <w:sz w:val="20"/>
                <w:szCs w:val="20"/>
              </w:rPr>
              <w:t xml:space="preserve"> УНО, МБУ УМиИЦ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Организация и проведение совещаний по вопросам детской одаренности</w:t>
            </w:r>
          </w:p>
        </w:tc>
      </w:tr>
      <w:tr w:rsidR="00DA0FB3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4F4AAE" w:rsidRPr="007E4AF8" w:rsidRDefault="004F4AAE" w:rsidP="006D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 на 201</w:t>
            </w:r>
            <w:r w:rsidR="006D5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D50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уч.год</w:t>
            </w:r>
          </w:p>
        </w:tc>
        <w:tc>
          <w:tcPr>
            <w:tcW w:w="2693" w:type="dxa"/>
          </w:tcPr>
          <w:p w:rsidR="004F4AAE" w:rsidRDefault="006D500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4F4AAE" w:rsidRPr="007E4AF8" w:rsidRDefault="006D5008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модель организации работы с одаренными детьми на 2019-2020 уч.год</w:t>
            </w:r>
          </w:p>
        </w:tc>
        <w:tc>
          <w:tcPr>
            <w:tcW w:w="2693" w:type="dxa"/>
          </w:tcPr>
          <w:p w:rsidR="004F4AAE" w:rsidRDefault="006D500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4F4AAE" w:rsidRPr="007E4AF8" w:rsidRDefault="004F4AAE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деятельности ОО по работе с одаренными детьми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 xml:space="preserve"> (2019-2020 уч.год)</w:t>
            </w:r>
          </w:p>
        </w:tc>
        <w:tc>
          <w:tcPr>
            <w:tcW w:w="2693" w:type="dxa"/>
          </w:tcPr>
          <w:p w:rsidR="004F4AAE" w:rsidRPr="007E4AF8" w:rsidRDefault="00035D16" w:rsidP="006D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0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Мониторинговые, психолог</w:t>
            </w:r>
            <w:r w:rsidR="002D07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-педагогические и социологические исследования,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отчетно-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Мониторинговые исследования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Проведение муниципального мониторинга «Конкурсная активность»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по итогам каждого полугодия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-январь 20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AAE" w:rsidRPr="00E359BD" w:rsidRDefault="004F4AAE" w:rsidP="00035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с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Подготовка информации для региональных мониторингов: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 эффективности деятельности МРЦ по работе с одаренными детьми;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эффективности деятельности НОУ в ОО;</w:t>
            </w:r>
          </w:p>
          <w:p w:rsidR="004F4AAE" w:rsidRPr="004F4AAE" w:rsidRDefault="004F4AAE" w:rsidP="00034F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="00034F0E">
              <w:rPr>
                <w:rStyle w:val="2"/>
                <w:rFonts w:eastAsiaTheme="minorHAnsi"/>
                <w:i/>
                <w:sz w:val="20"/>
                <w:szCs w:val="20"/>
              </w:rPr>
              <w:t>организации работы по выявлению и поддержке одаренных детей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4C6B56">
              <w:rPr>
                <w:rStyle w:val="2"/>
                <w:rFonts w:eastAsiaTheme="minorHAnsi"/>
                <w:sz w:val="20"/>
                <w:szCs w:val="20"/>
              </w:rPr>
              <w:t>и др.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F4AAE" w:rsidRDefault="00034F0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84392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Pr="00E359BD" w:rsidRDefault="004F4AAE" w:rsidP="0003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Отчетно-аналитическая деятельность</w:t>
            </w:r>
          </w:p>
        </w:tc>
      </w:tr>
      <w:tr w:rsidR="00292BE0" w:rsidRPr="00A53929" w:rsidTr="00B34FD8">
        <w:trPr>
          <w:trHeight w:val="420"/>
        </w:trPr>
        <w:tc>
          <w:tcPr>
            <w:tcW w:w="562" w:type="dxa"/>
          </w:tcPr>
          <w:p w:rsidR="00292BE0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B34FD8" w:rsidRPr="00702061" w:rsidRDefault="00292BE0" w:rsidP="005B3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Проведение муниципального </w:t>
            </w:r>
            <w:r>
              <w:rPr>
                <w:rStyle w:val="2"/>
                <w:rFonts w:eastAsiaTheme="minorHAnsi"/>
                <w:sz w:val="20"/>
                <w:szCs w:val="20"/>
              </w:rPr>
              <w:t>исследования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 «Анализ деятельности муниципальных образовательных организаций по работе с одаренными детьми»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за истекший уч.год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92BE0" w:rsidRPr="00E359BD" w:rsidRDefault="00292BE0" w:rsidP="0003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Август-октябрь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организации РсОД</w:t>
            </w:r>
          </w:p>
        </w:tc>
      </w:tr>
      <w:tr w:rsidR="004A69D2" w:rsidRPr="00A53929" w:rsidTr="00DA0FB3">
        <w:trPr>
          <w:trHeight w:val="285"/>
        </w:trPr>
        <w:tc>
          <w:tcPr>
            <w:tcW w:w="562" w:type="dxa"/>
          </w:tcPr>
          <w:p w:rsidR="004A69D2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4A69D2" w:rsidRPr="004A69D2" w:rsidRDefault="004A69D2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4A69D2">
              <w:rPr>
                <w:rStyle w:val="2"/>
                <w:rFonts w:eastAsiaTheme="minorHAnsi"/>
                <w:sz w:val="20"/>
                <w:szCs w:val="20"/>
              </w:rPr>
              <w:t>Формирование отчета по итогам проведения ШЭ, МЭ и РЭ ВсОШ</w:t>
            </w:r>
          </w:p>
        </w:tc>
        <w:tc>
          <w:tcPr>
            <w:tcW w:w="2693" w:type="dxa"/>
          </w:tcPr>
          <w:p w:rsidR="004A69D2" w:rsidRDefault="004A69D2" w:rsidP="00034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A69D2" w:rsidRPr="00E359BD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4A69D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ВсОШ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Психолого-педагогические и социологические исследования и последующее сопровождение одаренных детей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614A92" w:rsidRPr="00614A92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A92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 обучающихся муниципальной Школы индивидуального консультирования (ШИК) «Оптима»</w:t>
            </w:r>
          </w:p>
        </w:tc>
        <w:tc>
          <w:tcPr>
            <w:tcW w:w="2693" w:type="dxa"/>
          </w:tcPr>
          <w:p w:rsidR="00614A92" w:rsidRP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92"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126" w:type="dxa"/>
          </w:tcPr>
          <w:p w:rsidR="00614A92" w:rsidRPr="00E359BD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деятельности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Разработка методических рекомендаций/материалов 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614A92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A041F">
              <w:rPr>
                <w:rStyle w:val="2"/>
                <w:rFonts w:eastAsiaTheme="minorHAnsi"/>
                <w:sz w:val="20"/>
                <w:szCs w:val="20"/>
              </w:rPr>
              <w:t>Разработка методических рекомендаций</w:t>
            </w:r>
            <w:r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614A92" w:rsidRPr="00BB3B2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BB3B22">
              <w:rPr>
                <w:rStyle w:val="2"/>
                <w:rFonts w:eastAsiaTheme="minorHAnsi"/>
                <w:i/>
                <w:sz w:val="20"/>
                <w:szCs w:val="20"/>
              </w:rPr>
              <w:t>- «Содержание разделов вкладки «Работа с одаренными детьми» на сайтах ОО»;</w:t>
            </w:r>
          </w:p>
          <w:p w:rsidR="00614A92" w:rsidRPr="00BB3B22" w:rsidRDefault="00614A92" w:rsidP="00614A92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BB3B22">
              <w:rPr>
                <w:rStyle w:val="2"/>
                <w:rFonts w:eastAsiaTheme="minorHAnsi"/>
                <w:i/>
                <w:sz w:val="20"/>
                <w:szCs w:val="20"/>
              </w:rPr>
              <w:t>- «Модель портфолио достижений обучающегося образовательной организации»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2019</w:t>
            </w:r>
          </w:p>
          <w:p w:rsidR="00614A92" w:rsidRPr="0004562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2020</w:t>
            </w:r>
          </w:p>
        </w:tc>
        <w:tc>
          <w:tcPr>
            <w:tcW w:w="2126" w:type="dxa"/>
          </w:tcPr>
          <w:p w:rsidR="00614A92" w:rsidRPr="0004562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614A92" w:rsidRPr="0004562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олимпиадной и конкурсной документации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614A92" w:rsidRPr="00DA0FB3" w:rsidRDefault="00614A92" w:rsidP="0061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Подготовка комплекта методических материалов для проведения ШЭ ВсОШ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(методические рекомендации, задания, ключи)</w:t>
            </w:r>
          </w:p>
        </w:tc>
        <w:tc>
          <w:tcPr>
            <w:tcW w:w="2693" w:type="dxa"/>
          </w:tcPr>
          <w:p w:rsidR="00614A92" w:rsidRPr="00DA0FB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Сентябрь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14A92" w:rsidRPr="00DA0FB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координаторы ВсОШ</w:t>
            </w:r>
          </w:p>
        </w:tc>
        <w:tc>
          <w:tcPr>
            <w:tcW w:w="2126" w:type="dxa"/>
          </w:tcPr>
          <w:p w:rsidR="00614A92" w:rsidRPr="00DA0FB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64" w:type="dxa"/>
          </w:tcPr>
          <w:p w:rsidR="00614A92" w:rsidRPr="002E19B0" w:rsidRDefault="00614A92" w:rsidP="0061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9B0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 о проведении муниципальных конкурсов, массовых мероприятий для обучающихся, ОО, педагогов: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муниципального конкурса программ внеурочной деятельности и дополнительного образования для детей с повышенным уровнем способностей «Элитарный клуб»;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муниципального конкурса «День российской науки» («Научный вектор»);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муниципального конкурса информационно-рекламных каталогов творческих объединений, студий, секций, кружков, функционирующих в ОО г.Мичуринска, «Выбор»;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муниципального конкурса для педагогов-психологов «Диагностическая копилка для вундеркиндов»;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муниципальной открытой научно-практической конференции 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Per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aspera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ad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astra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 («Через тернии к звездам»)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;</w:t>
            </w:r>
          </w:p>
          <w:p w:rsidR="00614A92" w:rsidRPr="00225EBC" w:rsidRDefault="00614A92" w:rsidP="009647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lastRenderedPageBreak/>
              <w:t>- муниципаль</w:t>
            </w:r>
            <w:r w:rsidRPr="00225EBC">
              <w:rPr>
                <w:rStyle w:val="2"/>
                <w:rFonts w:eastAsiaTheme="minorHAnsi"/>
                <w:i/>
                <w:sz w:val="20"/>
                <w:szCs w:val="20"/>
              </w:rPr>
              <w:t>ного конкурса лучших портфолио «</w:t>
            </w:r>
            <w:r w:rsidRPr="00225EBC">
              <w:rPr>
                <w:rStyle w:val="2"/>
                <w:rFonts w:eastAsiaTheme="minorHAnsi"/>
                <w:i/>
                <w:sz w:val="20"/>
                <w:szCs w:val="20"/>
                <w:lang w:val="en-US"/>
              </w:rPr>
              <w:t>Super</w:t>
            </w:r>
            <w:r w:rsidR="009647C4">
              <w:rPr>
                <w:rStyle w:val="2"/>
                <w:rFonts w:eastAsiaTheme="minorHAnsi"/>
                <w:i/>
                <w:sz w:val="20"/>
                <w:szCs w:val="20"/>
              </w:rPr>
              <w:t>Детки</w:t>
            </w:r>
            <w:r w:rsidRPr="00225EBC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417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2020</w:t>
            </w:r>
          </w:p>
        </w:tc>
        <w:tc>
          <w:tcPr>
            <w:tcW w:w="2126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Анисова А.Н.</w:t>
            </w:r>
          </w:p>
        </w:tc>
        <w:tc>
          <w:tcPr>
            <w:tcW w:w="2126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проведении конкурсов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профессиональной компетенции педагогических работников в сфере работы с одаренными детьми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семинаров, конференций, круглых столов, мастер-классов, лекториев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614A92" w:rsidRPr="00527C14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Теоретико-практический семинар на базе МБОУ СОШ №18 имени Э.Д.Потапова для заместителей руководителей, кураторов работы с одаренными детьми и педагогических работников образовательных организаций «Проблемы и перспективы сопровождения одаренных детей в условиях цифровой образовательной среды»</w:t>
            </w:r>
            <w:r w:rsidRPr="00527C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527C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6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Тимошкина И.А., материалы семинара</w:t>
            </w:r>
          </w:p>
        </w:tc>
        <w:tc>
          <w:tcPr>
            <w:tcW w:w="2126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614A92" w:rsidRPr="00A53929" w:rsidTr="00F31927">
        <w:trPr>
          <w:trHeight w:val="451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614A92" w:rsidRPr="00F31927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Теоретико-практический семинар на базе МБОУ ДО «Центр детского творчества» «Развитие художественной одаренности в рамках организации образовательного процесса объединений декоративно-прикладного творчества»</w:t>
            </w:r>
          </w:p>
        </w:tc>
        <w:tc>
          <w:tcPr>
            <w:tcW w:w="2693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Щекочихина Е.А.,</w:t>
            </w:r>
          </w:p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614A92" w:rsidRPr="00A53929" w:rsidTr="00DA0FB3">
        <w:trPr>
          <w:trHeight w:val="210"/>
        </w:trPr>
        <w:tc>
          <w:tcPr>
            <w:tcW w:w="562" w:type="dxa"/>
          </w:tcPr>
          <w:p w:rsidR="00614A92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64" w:type="dxa"/>
          </w:tcPr>
          <w:p w:rsidR="00614A92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Теоретико-практический семинар на базе МБДОУ «ЦРР-детский сад «Лучик» «Развитие технической одаренности и конструктивно-модельной деятельности посредством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-конструирования и элементов робототехники в системе дошкольного образования»</w:t>
            </w:r>
          </w:p>
        </w:tc>
        <w:tc>
          <w:tcPr>
            <w:tcW w:w="2693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527C14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Голышкина Л.С.,</w:t>
            </w:r>
          </w:p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614A92" w:rsidRPr="00527C14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конкурсных мероприятий для образовательных организаций и педагогических работников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64" w:type="dxa"/>
          </w:tcPr>
          <w:p w:rsidR="00614A92" w:rsidRPr="00C4557F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C4557F">
              <w:rPr>
                <w:rStyle w:val="2"/>
                <w:rFonts w:eastAsiaTheme="minorHAnsi"/>
                <w:sz w:val="20"/>
                <w:szCs w:val="20"/>
              </w:rPr>
              <w:t>Муниципальн</w:t>
            </w:r>
            <w:r>
              <w:rPr>
                <w:rStyle w:val="2"/>
                <w:rFonts w:eastAsiaTheme="minorHAnsi"/>
                <w:sz w:val="20"/>
                <w:szCs w:val="20"/>
              </w:rPr>
              <w:t>ый конкурс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 xml:space="preserve"> программ внеурочной деятельности и дополнительного образования для детей с повышенным уровне</w:t>
            </w:r>
            <w:r>
              <w:rPr>
                <w:rStyle w:val="2"/>
                <w:rFonts w:eastAsiaTheme="minorHAnsi"/>
                <w:sz w:val="20"/>
                <w:szCs w:val="20"/>
              </w:rPr>
              <w:t>м способностей «Элитарный клуб»</w:t>
            </w:r>
          </w:p>
          <w:p w:rsidR="00614A92" w:rsidRPr="00C4557F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  <w:p w:rsidR="00614A92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C4557F">
        <w:trPr>
          <w:trHeight w:val="645"/>
        </w:trPr>
        <w:tc>
          <w:tcPr>
            <w:tcW w:w="562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64" w:type="dxa"/>
          </w:tcPr>
          <w:p w:rsidR="00614A92" w:rsidRPr="00C4557F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М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>униципальн</w:t>
            </w:r>
            <w:r>
              <w:rPr>
                <w:rStyle w:val="2"/>
                <w:rFonts w:eastAsiaTheme="minorHAnsi"/>
                <w:sz w:val="20"/>
                <w:szCs w:val="20"/>
              </w:rPr>
              <w:t>ый конкурс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 xml:space="preserve"> информационно-рекламных каталогов творческих объединений, студий, секций, кружков, функциониру</w:t>
            </w:r>
            <w:r>
              <w:rPr>
                <w:rStyle w:val="2"/>
                <w:rFonts w:eastAsiaTheme="minorHAnsi"/>
                <w:sz w:val="20"/>
                <w:szCs w:val="20"/>
              </w:rPr>
              <w:t>ющих в ОО г.Мичуринска, «Выбор»</w:t>
            </w:r>
          </w:p>
          <w:p w:rsidR="00614A92" w:rsidRPr="00F827EB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проведении и итогах, конкурсные </w:t>
            </w: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614A92" w:rsidRPr="00A53929" w:rsidTr="00DA0FB3">
        <w:trPr>
          <w:trHeight w:val="495"/>
        </w:trPr>
        <w:tc>
          <w:tcPr>
            <w:tcW w:w="562" w:type="dxa"/>
          </w:tcPr>
          <w:p w:rsidR="00614A92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64" w:type="dxa"/>
          </w:tcPr>
          <w:p w:rsidR="00614A92" w:rsidRPr="00F827EB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М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>униципальн</w:t>
            </w:r>
            <w:r>
              <w:rPr>
                <w:rStyle w:val="2"/>
                <w:rFonts w:eastAsiaTheme="minorHAnsi"/>
                <w:sz w:val="20"/>
                <w:szCs w:val="20"/>
              </w:rPr>
              <w:t>ый конкурс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 xml:space="preserve"> для педагогов-психологов «Диагностиче</w:t>
            </w:r>
            <w:r>
              <w:rPr>
                <w:rStyle w:val="2"/>
                <w:rFonts w:eastAsiaTheme="minorHAnsi"/>
                <w:sz w:val="20"/>
                <w:szCs w:val="20"/>
              </w:rPr>
              <w:t>ская копилка для вундеркиндов»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проведении и итогах, конкурсные </w:t>
            </w: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F60047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педагогов (обобщение опыта работы, инновационная деятельность, программы повышения квалификации и т.д.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в том числе участие в региональных, всероссийских и международных мероприятиях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614A92" w:rsidRPr="005971F5" w:rsidRDefault="00614A92" w:rsidP="0061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ОД при прохождении конкурсного отбора на обучение по программам повышения квалификации на базе ОЦ «Сириус» (г.Сочи)</w:t>
            </w:r>
          </w:p>
        </w:tc>
        <w:tc>
          <w:tcPr>
            <w:tcW w:w="2693" w:type="dxa"/>
          </w:tcPr>
          <w:p w:rsidR="00614A92" w:rsidRPr="005971F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F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5971F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F5">
              <w:rPr>
                <w:rFonts w:ascii="Times New Roman" w:hAnsi="Times New Roman" w:cs="Times New Roman"/>
                <w:sz w:val="20"/>
                <w:szCs w:val="20"/>
              </w:rPr>
              <w:t>Информация об участниках КО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F60047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массовых мероприятий для одаренных детей, мероприятий по сопровождению одаренных детей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F60047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массовых мероприятий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614A92" w:rsidRPr="00C4557F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57F">
              <w:rPr>
                <w:rStyle w:val="2"/>
                <w:rFonts w:eastAsiaTheme="minorHAnsi"/>
                <w:sz w:val="20"/>
                <w:szCs w:val="20"/>
              </w:rPr>
              <w:t>«День российской науки»</w:t>
            </w:r>
          </w:p>
        </w:tc>
        <w:tc>
          <w:tcPr>
            <w:tcW w:w="2693" w:type="dxa"/>
          </w:tcPr>
          <w:p w:rsidR="00614A92" w:rsidRPr="00FF5C5E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FF5C5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FF5C5E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F60047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конкурсных мероприятий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олимпиад</w:t>
            </w:r>
          </w:p>
        </w:tc>
      </w:tr>
      <w:tr w:rsidR="00614A92" w:rsidRPr="00A53929" w:rsidTr="00C4557F">
        <w:trPr>
          <w:trHeight w:val="165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4557F">
              <w:rPr>
                <w:rStyle w:val="2"/>
                <w:rFonts w:eastAsiaTheme="minorHAnsi"/>
                <w:sz w:val="20"/>
                <w:szCs w:val="20"/>
              </w:rPr>
              <w:t>М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>униципальн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>ый конкурс «Научный вектор»</w:t>
            </w:r>
          </w:p>
        </w:tc>
        <w:tc>
          <w:tcPr>
            <w:tcW w:w="2693" w:type="dxa"/>
          </w:tcPr>
          <w:p w:rsidR="00614A92" w:rsidRPr="00FF5C5E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DA0FB3">
        <w:trPr>
          <w:trHeight w:val="195"/>
        </w:trPr>
        <w:tc>
          <w:tcPr>
            <w:tcW w:w="562" w:type="dxa"/>
          </w:tcPr>
          <w:p w:rsidR="00614A92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64" w:type="dxa"/>
          </w:tcPr>
          <w:p w:rsidR="00614A92" w:rsidRPr="00C4557F" w:rsidRDefault="00614A92" w:rsidP="002C095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C4557F">
              <w:rPr>
                <w:rStyle w:val="2"/>
                <w:rFonts w:eastAsiaTheme="minorHAnsi"/>
                <w:sz w:val="20"/>
                <w:szCs w:val="20"/>
              </w:rPr>
              <w:t>Муниципальный конкурс лучших портфолио «</w:t>
            </w:r>
            <w:r w:rsidRPr="00C4557F">
              <w:rPr>
                <w:rStyle w:val="2"/>
                <w:rFonts w:eastAsiaTheme="minorHAnsi"/>
                <w:sz w:val="20"/>
                <w:szCs w:val="20"/>
                <w:lang w:val="en-US"/>
              </w:rPr>
              <w:t>Super</w:t>
            </w:r>
            <w:r w:rsidR="002C095F">
              <w:rPr>
                <w:rStyle w:val="2"/>
                <w:rFonts w:eastAsiaTheme="minorHAnsi"/>
                <w:sz w:val="20"/>
                <w:szCs w:val="20"/>
              </w:rPr>
              <w:t>Детки</w:t>
            </w:r>
            <w:r w:rsidRPr="00C4557F">
              <w:rPr>
                <w:rStyle w:val="2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14A92" w:rsidRPr="00FF5C5E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2020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FF5C5E">
        <w:trPr>
          <w:trHeight w:val="95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Муниципальная открытая научно-практическая конференция «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Per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aspera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ad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 w:rsidRPr="00FF5C5E">
              <w:rPr>
                <w:rStyle w:val="2"/>
                <w:rFonts w:eastAsiaTheme="minorHAnsi"/>
                <w:sz w:val="20"/>
                <w:szCs w:val="20"/>
                <w:lang w:val="en-US"/>
              </w:rPr>
              <w:t>astra</w:t>
            </w:r>
            <w:r w:rsidRPr="00FF5C5E">
              <w:rPr>
                <w:rStyle w:val="2"/>
                <w:rFonts w:eastAsiaTheme="minorHAnsi"/>
                <w:sz w:val="20"/>
                <w:szCs w:val="20"/>
              </w:rPr>
              <w:t>» («Через тернии к звездам»)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Март-май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555E29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5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мероприятий по сопровождению одаренных детей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614A92" w:rsidRPr="00476E13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13">
              <w:rPr>
                <w:rStyle w:val="2"/>
                <w:rFonts w:eastAsiaTheme="minorHAnsi"/>
                <w:sz w:val="20"/>
                <w:szCs w:val="20"/>
              </w:rPr>
              <w:t>Функционирование муниципальной Школы индивидуального консультирования - ШИК «Оптима» по подготовке к участию в высокорейтинговых олимпиадах</w:t>
            </w:r>
          </w:p>
        </w:tc>
        <w:tc>
          <w:tcPr>
            <w:tcW w:w="2693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-февраль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тьюторы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 деятельности и по итогам в приказах по РЭ ВсОШ</w:t>
            </w:r>
          </w:p>
        </w:tc>
      </w:tr>
      <w:tr w:rsidR="00614A92" w:rsidRPr="00A53929" w:rsidTr="005971F5">
        <w:trPr>
          <w:trHeight w:val="1395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614A92" w:rsidRPr="004B0826" w:rsidRDefault="00614A92" w:rsidP="00614A92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опровождение </w:t>
            </w:r>
            <w:r>
              <w:rPr>
                <w:rStyle w:val="2"/>
                <w:rFonts w:eastAsiaTheme="minorHAnsi"/>
                <w:sz w:val="20"/>
                <w:szCs w:val="20"/>
              </w:rPr>
              <w:t>обучающихся в ходе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подготовк</w:t>
            </w:r>
            <w:r>
              <w:rPr>
                <w:rStyle w:val="2"/>
                <w:rFonts w:eastAsiaTheme="minorHAnsi"/>
                <w:sz w:val="20"/>
                <w:szCs w:val="20"/>
              </w:rPr>
              <w:t>и ими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портфолио и участи</w:t>
            </w:r>
            <w:r>
              <w:rPr>
                <w:rStyle w:val="2"/>
                <w:rFonts w:eastAsiaTheme="minorHAnsi"/>
                <w:sz w:val="20"/>
                <w:szCs w:val="20"/>
              </w:rPr>
              <w:t>я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 xml:space="preserve"> в очных конкурсных мероприятиях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на получение грантов</w:t>
            </w:r>
            <w:r w:rsidRPr="004B0826"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614A92" w:rsidRPr="004B0826" w:rsidRDefault="00614A92" w:rsidP="00614A92">
            <w:pPr>
              <w:jc w:val="both"/>
              <w:rPr>
                <w:i/>
              </w:rPr>
            </w:pPr>
            <w:r w:rsidRPr="004B0826">
              <w:rPr>
                <w:rStyle w:val="2"/>
                <w:rFonts w:eastAsiaTheme="minorHAnsi"/>
                <w:i/>
                <w:sz w:val="20"/>
                <w:szCs w:val="20"/>
              </w:rPr>
      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программам;</w:t>
            </w:r>
          </w:p>
          <w:p w:rsidR="00614A92" w:rsidRPr="005971F5" w:rsidRDefault="00614A92" w:rsidP="00614A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0826">
              <w:rPr>
                <w:rStyle w:val="2"/>
                <w:rFonts w:eastAsiaTheme="minorHAnsi"/>
                <w:i/>
                <w:sz w:val="20"/>
                <w:szCs w:val="20"/>
              </w:rPr>
              <w:t>- творческий конкурс на соискание областных именных стипендий и ежегодных грантов</w:t>
            </w:r>
          </w:p>
        </w:tc>
        <w:tc>
          <w:tcPr>
            <w:tcW w:w="2693" w:type="dxa"/>
          </w:tcPr>
          <w:p w:rsidR="00614A92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Июнь-июль 2020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Портфолио обучающихся</w:t>
            </w:r>
          </w:p>
        </w:tc>
      </w:tr>
      <w:tr w:rsidR="00614A92" w:rsidRPr="00A53929" w:rsidTr="00DA0FB3">
        <w:trPr>
          <w:trHeight w:val="210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614A92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С</w:t>
            </w:r>
            <w:r w:rsidRPr="000F7C0D">
              <w:rPr>
                <w:rStyle w:val="2"/>
                <w:rFonts w:eastAsiaTheme="minorHAnsi"/>
                <w:sz w:val="20"/>
                <w:szCs w:val="20"/>
              </w:rPr>
              <w:t>опровождение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обучающихся </w:t>
            </w:r>
            <w:r w:rsidRPr="000F7C0D">
              <w:rPr>
                <w:rStyle w:val="2"/>
                <w:rFonts w:eastAsiaTheme="minorHAnsi"/>
                <w:sz w:val="20"/>
                <w:szCs w:val="20"/>
              </w:rPr>
              <w:t>при прохождении конкурсных отборов</w:t>
            </w:r>
            <w:r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-  </w:t>
            </w:r>
            <w:r w:rsidRPr="000C4A42">
              <w:rPr>
                <w:rStyle w:val="2"/>
                <w:rFonts w:eastAsiaTheme="minorHAnsi"/>
                <w:i/>
                <w:sz w:val="20"/>
                <w:szCs w:val="20"/>
              </w:rPr>
              <w:t>на прохождение образовательных программ  в Образовательном центре «Сириус» (г.Сочи),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профориентационных и образовательных сменах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ВДЦ «Смена»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, </w:t>
            </w:r>
          </w:p>
          <w:p w:rsidR="00614A92" w:rsidRDefault="00614A92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профильных сменах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ВДЦ «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Орленок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 xml:space="preserve">, 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 xml:space="preserve">ФГБОУ 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«М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ДЦ «</w:t>
            </w:r>
            <w:r>
              <w:rPr>
                <w:rStyle w:val="2"/>
                <w:rFonts w:eastAsiaTheme="minorHAnsi"/>
                <w:i/>
                <w:sz w:val="20"/>
                <w:szCs w:val="20"/>
              </w:rPr>
              <w:t>Артек</w:t>
            </w:r>
            <w:r w:rsidRPr="00970B28">
              <w:rPr>
                <w:rStyle w:val="2"/>
                <w:rFonts w:eastAsiaTheme="minorHAnsi"/>
                <w:i/>
                <w:sz w:val="20"/>
                <w:szCs w:val="20"/>
              </w:rPr>
              <w:t>»</w:t>
            </w:r>
            <w:r w:rsidR="00D63856">
              <w:rPr>
                <w:rStyle w:val="2"/>
                <w:rFonts w:eastAsiaTheme="minorHAnsi"/>
                <w:i/>
                <w:sz w:val="20"/>
                <w:szCs w:val="20"/>
              </w:rPr>
              <w:t>,</w:t>
            </w:r>
          </w:p>
          <w:p w:rsidR="00D63856" w:rsidRDefault="00D63856" w:rsidP="00614A92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очные образовательные смены в МФТИ,</w:t>
            </w:r>
          </w:p>
          <w:p w:rsidR="00D63856" w:rsidRDefault="00D63856" w:rsidP="00D63856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тематические смены, сезонный лагерь ТГУ им.Державина,</w:t>
            </w:r>
          </w:p>
          <w:p w:rsidR="00D63856" w:rsidRPr="000C4A42" w:rsidRDefault="00D63856" w:rsidP="00D63856">
            <w:p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"/>
                <w:rFonts w:eastAsiaTheme="minorHAnsi"/>
                <w:i/>
                <w:sz w:val="20"/>
                <w:szCs w:val="20"/>
              </w:rPr>
              <w:t>- Колмогоровскую школу и т.д.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13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476E1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обучающихся</w:t>
            </w:r>
          </w:p>
        </w:tc>
      </w:tr>
      <w:tr w:rsidR="00614A92" w:rsidRPr="00A53929" w:rsidTr="00F62C1A">
        <w:trPr>
          <w:trHeight w:val="240"/>
        </w:trPr>
        <w:tc>
          <w:tcPr>
            <w:tcW w:w="15871" w:type="dxa"/>
            <w:gridSpan w:val="5"/>
          </w:tcPr>
          <w:p w:rsidR="00614A92" w:rsidRPr="00834570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одаренных детей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том числе участие в региональных, всероссийских и международных мероприятиях)</w:t>
            </w:r>
          </w:p>
        </w:tc>
      </w:tr>
      <w:tr w:rsidR="00614A92" w:rsidRPr="00A53929" w:rsidTr="00F62C1A">
        <w:trPr>
          <w:trHeight w:val="915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614A92" w:rsidRPr="00F62C1A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2C1A">
              <w:rPr>
                <w:rStyle w:val="2"/>
                <w:rFonts w:eastAsiaTheme="minorHAnsi"/>
                <w:sz w:val="20"/>
                <w:szCs w:val="20"/>
              </w:rPr>
              <w:t>МЭ областной открытой</w:t>
            </w:r>
            <w:r w:rsidRPr="00F62C1A">
              <w:rPr>
                <w:rStyle w:val="2"/>
                <w:rFonts w:eastAsiaTheme="minorHAnsi"/>
                <w:sz w:val="20"/>
                <w:szCs w:val="20"/>
              </w:rPr>
              <w:t xml:space="preserve"> НПК обучающихся «Путь в науку»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3419E6">
        <w:trPr>
          <w:trHeight w:val="225"/>
        </w:trPr>
        <w:tc>
          <w:tcPr>
            <w:tcW w:w="562" w:type="dxa"/>
          </w:tcPr>
          <w:p w:rsidR="00614A92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ШЭ, МЭ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, участие в РЭ всероссийской и </w:t>
            </w:r>
            <w:r w:rsidRPr="00FF5C5E">
              <w:rPr>
                <w:rStyle w:val="2"/>
                <w:rFonts w:eastAsiaTheme="minorHAnsi"/>
                <w:sz w:val="20"/>
                <w:szCs w:val="20"/>
              </w:rPr>
              <w:t>регионал</w:t>
            </w:r>
            <w:r>
              <w:rPr>
                <w:rStyle w:val="2"/>
                <w:rFonts w:eastAsiaTheme="minorHAnsi"/>
                <w:sz w:val="20"/>
                <w:szCs w:val="20"/>
              </w:rPr>
              <w:t>ьной олимпиад</w:t>
            </w: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 по избирательному праву и избирательному процессу среди учащихся общеобразовательных организаций 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2019, февраль-март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3419E6">
        <w:trPr>
          <w:trHeight w:val="80"/>
        </w:trPr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МЭ областной гуманитарной олимпиады школьников «Умницы и умники»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3419E6">
        <w:trPr>
          <w:trHeight w:val="120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МЭ</w:t>
            </w:r>
            <w:r>
              <w:rPr>
                <w:rStyle w:val="2"/>
                <w:rFonts w:eastAsiaTheme="minorHAnsi"/>
                <w:sz w:val="20"/>
                <w:szCs w:val="20"/>
              </w:rPr>
              <w:t>, участие в РЭ</w:t>
            </w: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 Всероссийского конкурса научно-технологических проектов «Большие вызовы» 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2019-февраль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3419E6">
        <w:trPr>
          <w:trHeight w:val="80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 xml:space="preserve">МЭ открытого форума исследователей «Грани творчества» 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5BC"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 xml:space="preserve">Приказы о проведении и итогах, </w:t>
            </w:r>
            <w:r w:rsidRPr="00D03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конкурсные материалы</w:t>
            </w:r>
          </w:p>
        </w:tc>
      </w:tr>
      <w:tr w:rsidR="00614A92" w:rsidRPr="00A53929" w:rsidTr="00F62C1A">
        <w:trPr>
          <w:trHeight w:val="930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614A92" w:rsidRPr="00FF5C5E" w:rsidRDefault="00614A92" w:rsidP="00614A9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F5C5E">
              <w:rPr>
                <w:rStyle w:val="2"/>
                <w:rFonts w:eastAsiaTheme="minorHAnsi"/>
                <w:sz w:val="20"/>
                <w:szCs w:val="20"/>
              </w:rPr>
              <w:t>МЭ областного конкурса учебно-исследовательских работ учащихся «Детские исследования – великим открытиям»)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2020</w:t>
            </w:r>
          </w:p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3419E6">
        <w:trPr>
          <w:trHeight w:val="205"/>
        </w:trPr>
        <w:tc>
          <w:tcPr>
            <w:tcW w:w="562" w:type="dxa"/>
          </w:tcPr>
          <w:p w:rsidR="00614A92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64" w:type="dxa"/>
          </w:tcPr>
          <w:p w:rsidR="00614A92" w:rsidRPr="00F62C1A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F62C1A">
              <w:rPr>
                <w:rStyle w:val="2"/>
                <w:rFonts w:eastAsiaTheme="minorHAnsi"/>
                <w:sz w:val="20"/>
                <w:szCs w:val="20"/>
              </w:rPr>
              <w:t>МЭ областного конкурса исследовательских и творческих работ дошкольников и младших школьников «Юный исследователь»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</w:t>
            </w:r>
          </w:p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520079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 одаренных детей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520079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F60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массовых мероприятий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520079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«обратной связи» с родительской общественностью (анкетирования, опросы и т.д.)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64" w:type="dxa"/>
          </w:tcPr>
          <w:p w:rsidR="00614A92" w:rsidRPr="00834570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570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«Оценка качества организации работы с одаренными детьми»</w:t>
            </w:r>
          </w:p>
        </w:tc>
        <w:tc>
          <w:tcPr>
            <w:tcW w:w="2693" w:type="dxa"/>
          </w:tcPr>
          <w:p w:rsidR="00614A92" w:rsidRPr="00834570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2020</w:t>
            </w:r>
          </w:p>
        </w:tc>
        <w:tc>
          <w:tcPr>
            <w:tcW w:w="2126" w:type="dxa"/>
          </w:tcPr>
          <w:p w:rsidR="00614A92" w:rsidRPr="00834570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70">
              <w:rPr>
                <w:rFonts w:ascii="Times New Roman" w:hAnsi="Times New Roman" w:cs="Times New Roman"/>
                <w:sz w:val="20"/>
                <w:szCs w:val="20"/>
              </w:rPr>
              <w:t>Анисова А.Н., Зацепина М.Ю.</w:t>
            </w:r>
          </w:p>
        </w:tc>
        <w:tc>
          <w:tcPr>
            <w:tcW w:w="2126" w:type="dxa"/>
          </w:tcPr>
          <w:p w:rsidR="00614A92" w:rsidRPr="00834570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570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520079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00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родителей одаренных детей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 том числе участие в региональных, всероссийских и международных мероприятиях)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6D4ECF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и редакционно-издательское обеспечение деятельности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6D4ECF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информационных банков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614A92" w:rsidRPr="00B90C65" w:rsidRDefault="00614A92" w:rsidP="00614A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В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едение муниципального банка данных по работе с одаренными деть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softHyphen/>
              <w:t>ми «О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даренные дети муниципалитета» </w:t>
            </w:r>
          </w:p>
        </w:tc>
        <w:tc>
          <w:tcPr>
            <w:tcW w:w="2693" w:type="dxa"/>
          </w:tcPr>
          <w:p w:rsidR="00614A92" w:rsidRPr="005D0048" w:rsidRDefault="00614A92" w:rsidP="00E8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ай-июнь 20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банка, приказ о внесении ОД в банк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614A92" w:rsidRPr="00A53929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П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одбор кандидатур для включения обучающихся в региональный банк «Одаренные дети Тамбовщины»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с учетом обновления содержания и технологий формирования</w:t>
            </w:r>
          </w:p>
        </w:tc>
        <w:tc>
          <w:tcPr>
            <w:tcW w:w="2693" w:type="dxa"/>
          </w:tcPr>
          <w:p w:rsidR="00614A92" w:rsidRPr="005D0048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-январь 20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4A92" w:rsidRPr="005D0048" w:rsidRDefault="00614A92" w:rsidP="00E8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-июль</w:t>
            </w:r>
            <w:r w:rsidRPr="005D004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для предоставления в банк</w:t>
            </w:r>
          </w:p>
        </w:tc>
      </w:tr>
      <w:tr w:rsidR="00614A92" w:rsidRPr="00A53929" w:rsidTr="00914587">
        <w:trPr>
          <w:trHeight w:val="645"/>
        </w:trPr>
        <w:tc>
          <w:tcPr>
            <w:tcW w:w="562" w:type="dxa"/>
          </w:tcPr>
          <w:p w:rsidR="00614A92" w:rsidRPr="00A53929" w:rsidRDefault="00614A92" w:rsidP="00964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647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614A92" w:rsidRPr="00A53929" w:rsidRDefault="00614A92" w:rsidP="00614A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"/>
                <w:rFonts w:eastAsiaTheme="minorHAnsi"/>
                <w:sz w:val="20"/>
                <w:szCs w:val="20"/>
              </w:rPr>
              <w:t>В</w:t>
            </w:r>
            <w:r w:rsidRPr="00970B28">
              <w:rPr>
                <w:rStyle w:val="2"/>
                <w:rFonts w:eastAsiaTheme="minorHAnsi"/>
                <w:sz w:val="20"/>
                <w:szCs w:val="20"/>
              </w:rPr>
              <w:t>едение муниципального банка данных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«Участники ВсОШ»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ШЭ-сентябрь-октябрь 201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4A92" w:rsidRPr="005D0048" w:rsidRDefault="00614A92" w:rsidP="00E8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МЭ-ноябрь-декабрь 201</w:t>
            </w:r>
            <w:r w:rsidR="00E830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координаторы ВсОШ</w:t>
            </w:r>
          </w:p>
        </w:tc>
        <w:tc>
          <w:tcPr>
            <w:tcW w:w="2126" w:type="dxa"/>
          </w:tcPr>
          <w:p w:rsidR="00614A92" w:rsidRPr="00A53929" w:rsidRDefault="00614A92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6D4ECF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интернет-страницы на сайте МБУ УМиИЦ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364" w:type="dxa"/>
          </w:tcPr>
          <w:p w:rsidR="00614A92" w:rsidRPr="00DD5375" w:rsidRDefault="00614A92" w:rsidP="00E83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375"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информационного содержания страницы МЦ по РсОД на сайте МБУ УМиИЦ</w:t>
            </w:r>
          </w:p>
        </w:tc>
        <w:tc>
          <w:tcPr>
            <w:tcW w:w="2693" w:type="dxa"/>
          </w:tcPr>
          <w:p w:rsidR="00614A92" w:rsidRPr="00DD5375" w:rsidRDefault="00E830EF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2019-2020 уч.года</w:t>
            </w:r>
          </w:p>
        </w:tc>
        <w:tc>
          <w:tcPr>
            <w:tcW w:w="2126" w:type="dxa"/>
          </w:tcPr>
          <w:p w:rsidR="00614A92" w:rsidRPr="00DD537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Писанюк С.Г.</w:t>
            </w:r>
          </w:p>
        </w:tc>
        <w:tc>
          <w:tcPr>
            <w:tcW w:w="2126" w:type="dxa"/>
          </w:tcPr>
          <w:p w:rsidR="00614A92" w:rsidRPr="00DD537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375">
              <w:rPr>
                <w:rFonts w:ascii="Times New Roman" w:hAnsi="Times New Roman" w:cs="Times New Roman"/>
                <w:sz w:val="20"/>
                <w:szCs w:val="20"/>
              </w:rPr>
              <w:t>Материалы интернет-страницы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6D4ECF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E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Редакционно-издательская деятельность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364" w:type="dxa"/>
          </w:tcPr>
          <w:p w:rsidR="00614A92" w:rsidRPr="000A2B2E" w:rsidRDefault="00614A92" w:rsidP="0061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2E">
              <w:rPr>
                <w:rFonts w:ascii="Times New Roman" w:hAnsi="Times New Roman" w:cs="Times New Roman"/>
                <w:sz w:val="20"/>
                <w:szCs w:val="20"/>
              </w:rPr>
              <w:t>Содействие в публикации статей педагогических работников и ОД в местные СМИ</w:t>
            </w:r>
          </w:p>
        </w:tc>
        <w:tc>
          <w:tcPr>
            <w:tcW w:w="2693" w:type="dxa"/>
          </w:tcPr>
          <w:p w:rsidR="00614A92" w:rsidRPr="000A2B2E" w:rsidRDefault="00E830EF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2019-2020 уч.года</w:t>
            </w:r>
          </w:p>
        </w:tc>
        <w:tc>
          <w:tcPr>
            <w:tcW w:w="2126" w:type="dxa"/>
          </w:tcPr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D034A7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4A7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A5F30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</w:tr>
    </w:tbl>
    <w:p w:rsidR="00DB4316" w:rsidRPr="00D46021" w:rsidRDefault="00DB4316" w:rsidP="00C7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4316" w:rsidRPr="00D46021" w:rsidSect="007916DE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D5" w:rsidRDefault="00B462D5" w:rsidP="00F61F15">
      <w:pPr>
        <w:spacing w:after="0" w:line="240" w:lineRule="auto"/>
      </w:pPr>
      <w:r>
        <w:separator/>
      </w:r>
    </w:p>
  </w:endnote>
  <w:endnote w:type="continuationSeparator" w:id="0">
    <w:p w:rsidR="00B462D5" w:rsidRDefault="00B462D5" w:rsidP="00F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D5" w:rsidRDefault="00B462D5" w:rsidP="00F61F15">
      <w:pPr>
        <w:spacing w:after="0" w:line="240" w:lineRule="auto"/>
      </w:pPr>
      <w:r>
        <w:separator/>
      </w:r>
    </w:p>
  </w:footnote>
  <w:footnote w:type="continuationSeparator" w:id="0">
    <w:p w:rsidR="00B462D5" w:rsidRDefault="00B462D5" w:rsidP="00F6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A41D7"/>
    <w:multiLevelType w:val="hybridMultilevel"/>
    <w:tmpl w:val="D4F2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7A0D"/>
    <w:multiLevelType w:val="hybridMultilevel"/>
    <w:tmpl w:val="2DB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4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F4666"/>
    <w:multiLevelType w:val="hybridMultilevel"/>
    <w:tmpl w:val="CF5A6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B12A0"/>
    <w:multiLevelType w:val="multilevel"/>
    <w:tmpl w:val="FFE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5"/>
    <w:rsid w:val="00015090"/>
    <w:rsid w:val="00017811"/>
    <w:rsid w:val="00034F0E"/>
    <w:rsid w:val="00035D16"/>
    <w:rsid w:val="00045625"/>
    <w:rsid w:val="000469C6"/>
    <w:rsid w:val="000641B1"/>
    <w:rsid w:val="00093D94"/>
    <w:rsid w:val="000A2B2E"/>
    <w:rsid w:val="000C0162"/>
    <w:rsid w:val="000C4A42"/>
    <w:rsid w:val="000D5DCE"/>
    <w:rsid w:val="000F7C0D"/>
    <w:rsid w:val="001716C1"/>
    <w:rsid w:val="00177D62"/>
    <w:rsid w:val="001912B1"/>
    <w:rsid w:val="001A50E0"/>
    <w:rsid w:val="001B0889"/>
    <w:rsid w:val="001B2CB3"/>
    <w:rsid w:val="001B5869"/>
    <w:rsid w:val="001C2BC9"/>
    <w:rsid w:val="001D7B7E"/>
    <w:rsid w:val="001E594B"/>
    <w:rsid w:val="002213AF"/>
    <w:rsid w:val="00225EBC"/>
    <w:rsid w:val="002400C7"/>
    <w:rsid w:val="0025118D"/>
    <w:rsid w:val="00260262"/>
    <w:rsid w:val="00261BD7"/>
    <w:rsid w:val="0027116A"/>
    <w:rsid w:val="00292BE0"/>
    <w:rsid w:val="002B2940"/>
    <w:rsid w:val="002C095F"/>
    <w:rsid w:val="002D077D"/>
    <w:rsid w:val="002E19B0"/>
    <w:rsid w:val="002F307E"/>
    <w:rsid w:val="0032314D"/>
    <w:rsid w:val="0032713E"/>
    <w:rsid w:val="003419E6"/>
    <w:rsid w:val="0035005C"/>
    <w:rsid w:val="003860C2"/>
    <w:rsid w:val="004028C6"/>
    <w:rsid w:val="00402AE7"/>
    <w:rsid w:val="00415C85"/>
    <w:rsid w:val="004173DC"/>
    <w:rsid w:val="00435BDE"/>
    <w:rsid w:val="00457262"/>
    <w:rsid w:val="004713CF"/>
    <w:rsid w:val="00473C46"/>
    <w:rsid w:val="00475C9D"/>
    <w:rsid w:val="00476E13"/>
    <w:rsid w:val="004A11B3"/>
    <w:rsid w:val="004A69D2"/>
    <w:rsid w:val="004B0826"/>
    <w:rsid w:val="004B2A76"/>
    <w:rsid w:val="004C3959"/>
    <w:rsid w:val="004C6B56"/>
    <w:rsid w:val="004D28EC"/>
    <w:rsid w:val="004F4AAE"/>
    <w:rsid w:val="00513AEA"/>
    <w:rsid w:val="00520079"/>
    <w:rsid w:val="00527C14"/>
    <w:rsid w:val="0053557F"/>
    <w:rsid w:val="005501B6"/>
    <w:rsid w:val="00555E29"/>
    <w:rsid w:val="00575B8F"/>
    <w:rsid w:val="005971F5"/>
    <w:rsid w:val="005A4656"/>
    <w:rsid w:val="005B1D10"/>
    <w:rsid w:val="005B3314"/>
    <w:rsid w:val="005D0048"/>
    <w:rsid w:val="00614A92"/>
    <w:rsid w:val="00632CD8"/>
    <w:rsid w:val="00636CAD"/>
    <w:rsid w:val="00656379"/>
    <w:rsid w:val="006616DE"/>
    <w:rsid w:val="00662AF2"/>
    <w:rsid w:val="00664C9D"/>
    <w:rsid w:val="0066521A"/>
    <w:rsid w:val="00676C1A"/>
    <w:rsid w:val="006773B5"/>
    <w:rsid w:val="00693B05"/>
    <w:rsid w:val="006951CF"/>
    <w:rsid w:val="006B43A4"/>
    <w:rsid w:val="006B43E5"/>
    <w:rsid w:val="006D4ECF"/>
    <w:rsid w:val="006D5008"/>
    <w:rsid w:val="006D5377"/>
    <w:rsid w:val="006F7C2E"/>
    <w:rsid w:val="00702061"/>
    <w:rsid w:val="00712151"/>
    <w:rsid w:val="00714F63"/>
    <w:rsid w:val="007407DA"/>
    <w:rsid w:val="00746430"/>
    <w:rsid w:val="007506B9"/>
    <w:rsid w:val="007664C5"/>
    <w:rsid w:val="00782F53"/>
    <w:rsid w:val="007916DE"/>
    <w:rsid w:val="007A066A"/>
    <w:rsid w:val="007B4E4D"/>
    <w:rsid w:val="007D105E"/>
    <w:rsid w:val="007D1D90"/>
    <w:rsid w:val="007E4AF8"/>
    <w:rsid w:val="007F1B0B"/>
    <w:rsid w:val="00825AEA"/>
    <w:rsid w:val="00834570"/>
    <w:rsid w:val="008429CA"/>
    <w:rsid w:val="00843928"/>
    <w:rsid w:val="0085052D"/>
    <w:rsid w:val="00855009"/>
    <w:rsid w:val="00882FA0"/>
    <w:rsid w:val="00884198"/>
    <w:rsid w:val="00894EA7"/>
    <w:rsid w:val="008A4255"/>
    <w:rsid w:val="008B5AEC"/>
    <w:rsid w:val="008C26AF"/>
    <w:rsid w:val="008D38A3"/>
    <w:rsid w:val="008D48BD"/>
    <w:rsid w:val="00914587"/>
    <w:rsid w:val="009647C4"/>
    <w:rsid w:val="00971963"/>
    <w:rsid w:val="0097492F"/>
    <w:rsid w:val="00982FA1"/>
    <w:rsid w:val="009845F9"/>
    <w:rsid w:val="009A041F"/>
    <w:rsid w:val="009D0DD0"/>
    <w:rsid w:val="009E3773"/>
    <w:rsid w:val="009E579B"/>
    <w:rsid w:val="00A53929"/>
    <w:rsid w:val="00A6600B"/>
    <w:rsid w:val="00A94C70"/>
    <w:rsid w:val="00AC747A"/>
    <w:rsid w:val="00AE0E7D"/>
    <w:rsid w:val="00AF05DF"/>
    <w:rsid w:val="00B240EA"/>
    <w:rsid w:val="00B34FD8"/>
    <w:rsid w:val="00B462D5"/>
    <w:rsid w:val="00B55668"/>
    <w:rsid w:val="00B75C5E"/>
    <w:rsid w:val="00B90C65"/>
    <w:rsid w:val="00B95666"/>
    <w:rsid w:val="00BA572A"/>
    <w:rsid w:val="00BB3B22"/>
    <w:rsid w:val="00BC55BE"/>
    <w:rsid w:val="00BD37E1"/>
    <w:rsid w:val="00BE4FA7"/>
    <w:rsid w:val="00BE5C19"/>
    <w:rsid w:val="00BE71A1"/>
    <w:rsid w:val="00C03212"/>
    <w:rsid w:val="00C24F28"/>
    <w:rsid w:val="00C305C0"/>
    <w:rsid w:val="00C4557F"/>
    <w:rsid w:val="00C4709B"/>
    <w:rsid w:val="00C50BFF"/>
    <w:rsid w:val="00C6332B"/>
    <w:rsid w:val="00C74EA3"/>
    <w:rsid w:val="00C80E27"/>
    <w:rsid w:val="00C958B9"/>
    <w:rsid w:val="00C95FA6"/>
    <w:rsid w:val="00CA1AB1"/>
    <w:rsid w:val="00CB05BC"/>
    <w:rsid w:val="00CF4810"/>
    <w:rsid w:val="00CF5D60"/>
    <w:rsid w:val="00CF7555"/>
    <w:rsid w:val="00D009EE"/>
    <w:rsid w:val="00D034A7"/>
    <w:rsid w:val="00D05805"/>
    <w:rsid w:val="00D4457A"/>
    <w:rsid w:val="00D46021"/>
    <w:rsid w:val="00D51116"/>
    <w:rsid w:val="00D53F30"/>
    <w:rsid w:val="00D63856"/>
    <w:rsid w:val="00D82E09"/>
    <w:rsid w:val="00D91CAA"/>
    <w:rsid w:val="00D93133"/>
    <w:rsid w:val="00DA0FB3"/>
    <w:rsid w:val="00DB4316"/>
    <w:rsid w:val="00DD5375"/>
    <w:rsid w:val="00DF719B"/>
    <w:rsid w:val="00E359BD"/>
    <w:rsid w:val="00E454E5"/>
    <w:rsid w:val="00E53384"/>
    <w:rsid w:val="00E54A47"/>
    <w:rsid w:val="00E830EF"/>
    <w:rsid w:val="00EA5F30"/>
    <w:rsid w:val="00EB3AF9"/>
    <w:rsid w:val="00EB3E48"/>
    <w:rsid w:val="00ED7406"/>
    <w:rsid w:val="00EE38C7"/>
    <w:rsid w:val="00F16753"/>
    <w:rsid w:val="00F176DE"/>
    <w:rsid w:val="00F17DA1"/>
    <w:rsid w:val="00F2748D"/>
    <w:rsid w:val="00F31927"/>
    <w:rsid w:val="00F60047"/>
    <w:rsid w:val="00F61F15"/>
    <w:rsid w:val="00F62C1A"/>
    <w:rsid w:val="00F65EFB"/>
    <w:rsid w:val="00F7740E"/>
    <w:rsid w:val="00F81E1A"/>
    <w:rsid w:val="00F827EB"/>
    <w:rsid w:val="00F83971"/>
    <w:rsid w:val="00F87F4B"/>
    <w:rsid w:val="00F94769"/>
    <w:rsid w:val="00FC176F"/>
    <w:rsid w:val="00FC2BA1"/>
    <w:rsid w:val="00FC7607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36241-9919-4937-A6B5-C23B58F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9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5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6521A"/>
    <w:pPr>
      <w:ind w:left="720"/>
      <w:contextualSpacing/>
    </w:pPr>
  </w:style>
  <w:style w:type="character" w:customStyle="1" w:styleId="apple-converted-space">
    <w:name w:val="apple-converted-space"/>
    <w:basedOn w:val="a0"/>
    <w:rsid w:val="00EB3AF9"/>
  </w:style>
  <w:style w:type="paragraph" w:styleId="a5">
    <w:name w:val="header"/>
    <w:basedOn w:val="a"/>
    <w:link w:val="a6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F15"/>
  </w:style>
  <w:style w:type="paragraph" w:styleId="a7">
    <w:name w:val="footer"/>
    <w:basedOn w:val="a"/>
    <w:link w:val="a8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F15"/>
  </w:style>
  <w:style w:type="table" w:customStyle="1" w:styleId="1">
    <w:name w:val="Сетка таблицы1"/>
    <w:basedOn w:val="a1"/>
    <w:next w:val="a3"/>
    <w:rsid w:val="00B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9EB9-6277-4F0C-9D9C-45A4609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2020-09-02T09:12:00Z</dcterms:created>
  <dcterms:modified xsi:type="dcterms:W3CDTF">2020-09-02T09:17:00Z</dcterms:modified>
</cp:coreProperties>
</file>